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cs="宋体"/>
          <w:b/>
          <w:bCs/>
          <w:sz w:val="40"/>
          <w:szCs w:val="40"/>
          <w:lang w:val="en-US" w:eastAsia="zh-CN"/>
        </w:rPr>
      </w:pPr>
      <w:r>
        <w:rPr>
          <w:rFonts w:hint="eastAsia" w:ascii="宋体" w:hAnsi="宋体" w:eastAsia="宋体" w:cs="宋体"/>
          <w:b/>
          <w:bCs/>
          <w:sz w:val="40"/>
          <w:szCs w:val="40"/>
          <w:lang w:val="en-US" w:eastAsia="zh-CN"/>
        </w:rPr>
        <w:t>上海市同济医院试剂议价采购意向公告</w:t>
      </w:r>
    </w:p>
    <w:p>
      <w:pPr>
        <w:ind w:firstLine="560" w:firstLineChars="200"/>
        <w:jc w:val="left"/>
        <w:rPr>
          <w:rFonts w:hint="eastAsia" w:ascii="宋体" w:hAnsi="宋体" w:eastAsia="宋体" w:cs="宋体"/>
          <w:b w:val="0"/>
          <w:bCs w:val="0"/>
          <w:sz w:val="28"/>
          <w:szCs w:val="28"/>
          <w:lang w:val="en-US" w:eastAsia="zh-CN"/>
        </w:rPr>
      </w:pPr>
    </w:p>
    <w:p>
      <w:pPr>
        <w:ind w:firstLine="560" w:firstLineChars="200"/>
        <w:jc w:val="left"/>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为满足我院临床业务开展，现对部分已经通过2023年上半年医院医用耗材管理委员会审议准入的试剂耗材进行议价采购。详见附件1、附件2清单。</w:t>
      </w:r>
      <w:bookmarkStart w:id="0" w:name="_GoBack"/>
      <w:bookmarkEnd w:id="0"/>
    </w:p>
    <w:p>
      <w:pPr>
        <w:ind w:firstLine="560" w:firstLineChars="200"/>
        <w:jc w:val="left"/>
        <w:rPr>
          <w:rFonts w:hint="eastAsia"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b w:val="0"/>
          <w:bCs w:val="0"/>
          <w:sz w:val="28"/>
          <w:szCs w:val="28"/>
          <w:lang w:val="en-US" w:eastAsia="zh-CN"/>
        </w:rPr>
        <w:t>有意向的供应商</w:t>
      </w:r>
      <w:r>
        <w:rPr>
          <w:rFonts w:hint="eastAsia" w:ascii="宋体" w:hAnsi="宋体" w:eastAsia="宋体" w:cs="宋体"/>
          <w:i w:val="0"/>
          <w:iCs w:val="0"/>
          <w:caps w:val="0"/>
          <w:color w:val="auto"/>
          <w:spacing w:val="0"/>
          <w:kern w:val="0"/>
          <w:sz w:val="28"/>
          <w:szCs w:val="28"/>
          <w:shd w:val="clear" w:fill="FFFFFF"/>
          <w:lang w:val="en-US" w:eastAsia="zh-CN" w:bidi="ar"/>
        </w:rPr>
        <w:t>请将以下材料发送至邮箱</w:t>
      </w:r>
      <w:r>
        <w:rPr>
          <w:rFonts w:hint="eastAsia" w:ascii="宋体" w:hAnsi="宋体" w:eastAsia="宋体" w:cs="宋体"/>
          <w:b w:val="0"/>
          <w:bCs w:val="0"/>
          <w:i w:val="0"/>
          <w:iCs w:val="0"/>
          <w:caps w:val="0"/>
          <w:color w:val="auto"/>
          <w:spacing w:val="0"/>
          <w:kern w:val="0"/>
          <w:sz w:val="28"/>
          <w:szCs w:val="28"/>
          <w:shd w:val="clear" w:fill="FFFFFF"/>
          <w:lang w:val="en-US" w:eastAsia="zh-CN" w:bidi="ar"/>
        </w:rPr>
        <w:t>tjyysbwzc2@163.com：</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i w:val="0"/>
          <w:iCs w:val="0"/>
          <w:caps w:val="0"/>
          <w:color w:val="auto"/>
          <w:spacing w:val="0"/>
          <w:kern w:val="0"/>
          <w:sz w:val="28"/>
          <w:szCs w:val="28"/>
          <w:shd w:val="clear" w:fill="FFFFFF"/>
          <w:lang w:val="en-US" w:eastAsia="zh-CN" w:bidi="ar"/>
        </w:rPr>
        <w:t>供应商法人资格证明文件（如营业执照或法人登记证书等）；</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right="0" w:rightChars="0"/>
        <w:rPr>
          <w:rFonts w:hint="eastAsia"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i w:val="0"/>
          <w:iCs w:val="0"/>
          <w:caps w:val="0"/>
          <w:color w:val="auto"/>
          <w:spacing w:val="0"/>
          <w:kern w:val="0"/>
          <w:sz w:val="28"/>
          <w:szCs w:val="28"/>
          <w:shd w:val="clear" w:fill="FFFFFF"/>
          <w:lang w:val="en-US" w:eastAsia="zh-CN" w:bidi="ar"/>
        </w:rPr>
        <w:t>供应商《医疗器械经营企业许可证》、生产厂家《医疗器械生产企业许可证》、试剂《医疗器械注册证》；</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leftChars="0" w:right="0" w:rightChars="0" w:firstLine="0" w:firstLineChars="0"/>
        <w:rPr>
          <w:rFonts w:hint="eastAsia"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i w:val="0"/>
          <w:iCs w:val="0"/>
          <w:caps w:val="0"/>
          <w:color w:val="auto"/>
          <w:spacing w:val="0"/>
          <w:kern w:val="0"/>
          <w:sz w:val="28"/>
          <w:szCs w:val="28"/>
          <w:shd w:val="clear" w:fill="FFFFFF"/>
          <w:lang w:val="en-US" w:eastAsia="zh-CN" w:bidi="ar"/>
        </w:rPr>
        <w:t>授权委托书及被授权人身份证、联系方式；</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leftChars="0" w:right="0" w:rightChars="0" w:firstLine="0" w:firstLineChars="0"/>
        <w:rPr>
          <w:rFonts w:hint="eastAsia"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i w:val="0"/>
          <w:iCs w:val="0"/>
          <w:caps w:val="0"/>
          <w:color w:val="auto"/>
          <w:spacing w:val="0"/>
          <w:kern w:val="0"/>
          <w:sz w:val="28"/>
          <w:szCs w:val="28"/>
          <w:shd w:val="clear" w:fill="FFFFFF"/>
          <w:lang w:val="en-US" w:eastAsia="zh-CN" w:bidi="ar"/>
        </w:rPr>
        <w:t>拟供应试剂的报价单；</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leftChars="0" w:right="0" w:rightChars="0" w:firstLine="0" w:firstLineChars="0"/>
        <w:rPr>
          <w:rFonts w:hint="eastAsia"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i w:val="0"/>
          <w:iCs w:val="0"/>
          <w:caps w:val="0"/>
          <w:color w:val="auto"/>
          <w:spacing w:val="0"/>
          <w:kern w:val="0"/>
          <w:sz w:val="28"/>
          <w:szCs w:val="28"/>
          <w:shd w:val="clear" w:fill="FFFFFF"/>
          <w:lang w:val="en-US" w:eastAsia="zh-CN" w:bidi="ar"/>
        </w:rPr>
        <w:t>同类试剂近一年内三家以上上海市三级医院供货发票复印件</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jc w:val="left"/>
        <w:textAlignment w:val="auto"/>
        <w:rPr>
          <w:rFonts w:hint="eastAsia" w:ascii="宋体" w:hAnsi="宋体" w:eastAsia="宋体" w:cs="宋体"/>
          <w:b/>
          <w:bCs/>
          <w:i w:val="0"/>
          <w:iCs w:val="0"/>
          <w:caps w:val="0"/>
          <w:color w:val="auto"/>
          <w:spacing w:val="0"/>
          <w:kern w:val="0"/>
          <w:sz w:val="28"/>
          <w:szCs w:val="28"/>
          <w:shd w:val="clear" w:fill="FFFFFF"/>
          <w:lang w:val="en-US" w:eastAsia="zh-CN" w:bidi="ar"/>
        </w:rPr>
      </w:pPr>
      <w:r>
        <w:rPr>
          <w:rFonts w:hint="eastAsia" w:ascii="宋体" w:hAnsi="宋体" w:eastAsia="宋体" w:cs="宋体"/>
          <w:b/>
          <w:bCs/>
          <w:i w:val="0"/>
          <w:iCs w:val="0"/>
          <w:caps w:val="0"/>
          <w:color w:val="auto"/>
          <w:spacing w:val="0"/>
          <w:kern w:val="0"/>
          <w:sz w:val="28"/>
          <w:szCs w:val="28"/>
          <w:shd w:val="clear" w:fill="FFFFFF"/>
          <w:lang w:val="en-US" w:eastAsia="zh-CN" w:bidi="ar"/>
        </w:rPr>
        <w:t>注：上述资料均需加盖公章。</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jc w:val="left"/>
        <w:textAlignment w:val="auto"/>
        <w:rPr>
          <w:rFonts w:hint="eastAsia" w:ascii="宋体" w:hAnsi="宋体" w:eastAsia="宋体" w:cs="宋体"/>
          <w:i w:val="0"/>
          <w:iCs w:val="0"/>
          <w:caps w:val="0"/>
          <w:color w:val="auto"/>
          <w:spacing w:val="0"/>
          <w:kern w:val="0"/>
          <w:sz w:val="28"/>
          <w:szCs w:val="28"/>
          <w:shd w:val="clear" w:fill="FFFFFF"/>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jc w:val="left"/>
        <w:textAlignment w:val="auto"/>
        <w:rPr>
          <w:rFonts w:hint="eastAsia"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i w:val="0"/>
          <w:iCs w:val="0"/>
          <w:caps w:val="0"/>
          <w:color w:val="auto"/>
          <w:spacing w:val="0"/>
          <w:kern w:val="0"/>
          <w:sz w:val="28"/>
          <w:szCs w:val="28"/>
          <w:shd w:val="clear" w:fill="FFFFFF"/>
          <w:lang w:val="en-US" w:eastAsia="zh-CN" w:bidi="ar"/>
        </w:rPr>
        <w:t>报名截止时间：自本公告发布之日起7个工作日内。</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jc w:val="left"/>
        <w:textAlignment w:val="auto"/>
        <w:rPr>
          <w:rFonts w:hint="eastAsia" w:ascii="宋体" w:hAnsi="宋体" w:eastAsia="宋体" w:cs="宋体"/>
          <w:i w:val="0"/>
          <w:iCs w:val="0"/>
          <w:caps w:val="0"/>
          <w:color w:val="auto"/>
          <w:spacing w:val="0"/>
          <w:sz w:val="28"/>
          <w:szCs w:val="28"/>
          <w:shd w:val="clear" w:fill="FFFFFF"/>
          <w:lang w:val="en-US" w:eastAsia="zh-CN"/>
        </w:rPr>
      </w:pPr>
      <w:r>
        <w:rPr>
          <w:rFonts w:hint="eastAsia" w:ascii="宋体" w:hAnsi="宋体" w:eastAsia="宋体" w:cs="宋体"/>
          <w:i w:val="0"/>
          <w:iCs w:val="0"/>
          <w:caps w:val="0"/>
          <w:color w:val="auto"/>
          <w:spacing w:val="0"/>
          <w:sz w:val="28"/>
          <w:szCs w:val="28"/>
          <w:shd w:val="clear" w:fill="FFFFFF"/>
        </w:rPr>
        <w:t>凡对本次采购提出询问，请联系：</w:t>
      </w:r>
      <w:r>
        <w:rPr>
          <w:rFonts w:hint="eastAsia" w:ascii="宋体" w:hAnsi="宋体" w:eastAsia="宋体" w:cs="宋体"/>
          <w:i w:val="0"/>
          <w:iCs w:val="0"/>
          <w:caps w:val="0"/>
          <w:color w:val="auto"/>
          <w:spacing w:val="0"/>
          <w:sz w:val="28"/>
          <w:szCs w:val="28"/>
          <w:shd w:val="clear" w:fill="FFFFFF"/>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ind w:firstLine="560" w:firstLineChars="200"/>
        <w:jc w:val="left"/>
        <w:textAlignment w:val="auto"/>
        <w:rPr>
          <w:rFonts w:hint="default"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i w:val="0"/>
          <w:iCs w:val="0"/>
          <w:caps w:val="0"/>
          <w:color w:val="auto"/>
          <w:spacing w:val="0"/>
          <w:sz w:val="28"/>
          <w:szCs w:val="28"/>
          <w:shd w:val="clear" w:fill="FFFFFF"/>
          <w:lang w:val="en-US" w:eastAsia="zh-CN"/>
        </w:rPr>
        <w:t>021-66111354， 黄老师；   021-66111396， 乐老师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069A34"/>
    <w:multiLevelType w:val="singleLevel"/>
    <w:tmpl w:val="0D069A3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MjA4MWJjODdkNDYyNmIxYzc1ZDNiNDVkMzdlNTYifQ=="/>
  </w:docVars>
  <w:rsids>
    <w:rsidRoot w:val="7A4A46BF"/>
    <w:rsid w:val="015D2F0F"/>
    <w:rsid w:val="02182ED7"/>
    <w:rsid w:val="02821F9D"/>
    <w:rsid w:val="02EA4873"/>
    <w:rsid w:val="032C4E8C"/>
    <w:rsid w:val="03F4527E"/>
    <w:rsid w:val="05E05ABA"/>
    <w:rsid w:val="05F45A09"/>
    <w:rsid w:val="06C13B3D"/>
    <w:rsid w:val="07A34FF1"/>
    <w:rsid w:val="080D2DB2"/>
    <w:rsid w:val="089C0CB3"/>
    <w:rsid w:val="095A5B83"/>
    <w:rsid w:val="09786FB2"/>
    <w:rsid w:val="098D41AA"/>
    <w:rsid w:val="09ED69F7"/>
    <w:rsid w:val="0A60541B"/>
    <w:rsid w:val="0CDB347F"/>
    <w:rsid w:val="0DF04D08"/>
    <w:rsid w:val="0E230C39"/>
    <w:rsid w:val="107270C5"/>
    <w:rsid w:val="115F467E"/>
    <w:rsid w:val="11D230A2"/>
    <w:rsid w:val="13491142"/>
    <w:rsid w:val="13B14F39"/>
    <w:rsid w:val="13D34EB0"/>
    <w:rsid w:val="14BA7E1E"/>
    <w:rsid w:val="150A2B53"/>
    <w:rsid w:val="15396F94"/>
    <w:rsid w:val="15477903"/>
    <w:rsid w:val="16730284"/>
    <w:rsid w:val="16ED44DA"/>
    <w:rsid w:val="18A62B93"/>
    <w:rsid w:val="19185113"/>
    <w:rsid w:val="191D06B9"/>
    <w:rsid w:val="19CB76F3"/>
    <w:rsid w:val="1ABF1CEA"/>
    <w:rsid w:val="1D2D0346"/>
    <w:rsid w:val="1D63101D"/>
    <w:rsid w:val="1D632E00"/>
    <w:rsid w:val="1DCA10D2"/>
    <w:rsid w:val="1DDC0E05"/>
    <w:rsid w:val="1E0345E3"/>
    <w:rsid w:val="1E0C16EA"/>
    <w:rsid w:val="1EDD3086"/>
    <w:rsid w:val="1F1545CE"/>
    <w:rsid w:val="1F3F789D"/>
    <w:rsid w:val="20607ACB"/>
    <w:rsid w:val="206F41B2"/>
    <w:rsid w:val="20B56069"/>
    <w:rsid w:val="2110329F"/>
    <w:rsid w:val="219C2D85"/>
    <w:rsid w:val="21DC7625"/>
    <w:rsid w:val="22034BB2"/>
    <w:rsid w:val="22722CE2"/>
    <w:rsid w:val="249E5066"/>
    <w:rsid w:val="25DA3E7C"/>
    <w:rsid w:val="28461C9C"/>
    <w:rsid w:val="28537CEF"/>
    <w:rsid w:val="2A303947"/>
    <w:rsid w:val="2A6D1762"/>
    <w:rsid w:val="2AA607D0"/>
    <w:rsid w:val="2B147E30"/>
    <w:rsid w:val="2B195446"/>
    <w:rsid w:val="2BE775F1"/>
    <w:rsid w:val="2C027C88"/>
    <w:rsid w:val="2C6D5A4A"/>
    <w:rsid w:val="2CC87124"/>
    <w:rsid w:val="2DBA55AF"/>
    <w:rsid w:val="2E7F7CB6"/>
    <w:rsid w:val="2E9279E9"/>
    <w:rsid w:val="2EEA5A66"/>
    <w:rsid w:val="2F0A3A24"/>
    <w:rsid w:val="2F2E6FE6"/>
    <w:rsid w:val="2FB614B6"/>
    <w:rsid w:val="30240B15"/>
    <w:rsid w:val="30943FB3"/>
    <w:rsid w:val="31505D6B"/>
    <w:rsid w:val="31523460"/>
    <w:rsid w:val="3163566D"/>
    <w:rsid w:val="31D04385"/>
    <w:rsid w:val="320C7AB3"/>
    <w:rsid w:val="324A05DB"/>
    <w:rsid w:val="33231752"/>
    <w:rsid w:val="337E678E"/>
    <w:rsid w:val="34D67FD4"/>
    <w:rsid w:val="350727B3"/>
    <w:rsid w:val="359E68AD"/>
    <w:rsid w:val="35BA7826"/>
    <w:rsid w:val="371A67CE"/>
    <w:rsid w:val="37405B09"/>
    <w:rsid w:val="37A367C3"/>
    <w:rsid w:val="38E5105E"/>
    <w:rsid w:val="394C4C39"/>
    <w:rsid w:val="397C551E"/>
    <w:rsid w:val="39EB6200"/>
    <w:rsid w:val="3A876192"/>
    <w:rsid w:val="3A8D1417"/>
    <w:rsid w:val="3B217306"/>
    <w:rsid w:val="3B4E4C98"/>
    <w:rsid w:val="3BA96372"/>
    <w:rsid w:val="3C5F2ED5"/>
    <w:rsid w:val="3CB94393"/>
    <w:rsid w:val="3CC72F54"/>
    <w:rsid w:val="3DB17760"/>
    <w:rsid w:val="3DC15BF5"/>
    <w:rsid w:val="3E4E3201"/>
    <w:rsid w:val="3E817133"/>
    <w:rsid w:val="3E9A6446"/>
    <w:rsid w:val="3EB43064"/>
    <w:rsid w:val="3FAA4467"/>
    <w:rsid w:val="3FD37E62"/>
    <w:rsid w:val="4004001B"/>
    <w:rsid w:val="40526FD9"/>
    <w:rsid w:val="40EB4D37"/>
    <w:rsid w:val="42426BD9"/>
    <w:rsid w:val="43747266"/>
    <w:rsid w:val="43E50164"/>
    <w:rsid w:val="43FD54AD"/>
    <w:rsid w:val="441B3B85"/>
    <w:rsid w:val="45CA5863"/>
    <w:rsid w:val="46250CEB"/>
    <w:rsid w:val="46794B93"/>
    <w:rsid w:val="4695182A"/>
    <w:rsid w:val="47E10C42"/>
    <w:rsid w:val="48B819A3"/>
    <w:rsid w:val="48E96B78"/>
    <w:rsid w:val="49042E3A"/>
    <w:rsid w:val="491D612F"/>
    <w:rsid w:val="4A314103"/>
    <w:rsid w:val="4A8835F7"/>
    <w:rsid w:val="4ADF76BB"/>
    <w:rsid w:val="4B62209A"/>
    <w:rsid w:val="4BE551A5"/>
    <w:rsid w:val="4CF51418"/>
    <w:rsid w:val="4D16313C"/>
    <w:rsid w:val="4D891B60"/>
    <w:rsid w:val="4D92310A"/>
    <w:rsid w:val="4DC82688"/>
    <w:rsid w:val="4DE60D60"/>
    <w:rsid w:val="4EA03605"/>
    <w:rsid w:val="50265D8C"/>
    <w:rsid w:val="50504BB7"/>
    <w:rsid w:val="506643DA"/>
    <w:rsid w:val="50720FD1"/>
    <w:rsid w:val="514A7E2E"/>
    <w:rsid w:val="51870AAC"/>
    <w:rsid w:val="524A5CC6"/>
    <w:rsid w:val="52701540"/>
    <w:rsid w:val="52B127BB"/>
    <w:rsid w:val="53AE0572"/>
    <w:rsid w:val="53F266B1"/>
    <w:rsid w:val="54160619"/>
    <w:rsid w:val="550B1ABB"/>
    <w:rsid w:val="55456CB4"/>
    <w:rsid w:val="55766E6E"/>
    <w:rsid w:val="55D3606E"/>
    <w:rsid w:val="55F13F1A"/>
    <w:rsid w:val="55FA7A9F"/>
    <w:rsid w:val="56017145"/>
    <w:rsid w:val="56816221"/>
    <w:rsid w:val="57801CAA"/>
    <w:rsid w:val="57825F9E"/>
    <w:rsid w:val="586B6A32"/>
    <w:rsid w:val="59A01AD8"/>
    <w:rsid w:val="5B503CBD"/>
    <w:rsid w:val="5C216773"/>
    <w:rsid w:val="5C6E38F4"/>
    <w:rsid w:val="5CD545B1"/>
    <w:rsid w:val="5D1F7DEB"/>
    <w:rsid w:val="5D30024A"/>
    <w:rsid w:val="5DC82230"/>
    <w:rsid w:val="5DE066BF"/>
    <w:rsid w:val="5ED115B9"/>
    <w:rsid w:val="5FB707AE"/>
    <w:rsid w:val="60AC44DC"/>
    <w:rsid w:val="61A92379"/>
    <w:rsid w:val="62276E83"/>
    <w:rsid w:val="62C456BC"/>
    <w:rsid w:val="62FA10DE"/>
    <w:rsid w:val="645C7B76"/>
    <w:rsid w:val="64FB2961"/>
    <w:rsid w:val="65D11E9E"/>
    <w:rsid w:val="660447FC"/>
    <w:rsid w:val="66BB5028"/>
    <w:rsid w:val="67392AF2"/>
    <w:rsid w:val="69BD2E65"/>
    <w:rsid w:val="6A667059"/>
    <w:rsid w:val="6A7F636D"/>
    <w:rsid w:val="6AF01018"/>
    <w:rsid w:val="6B3929BF"/>
    <w:rsid w:val="6BA73DCD"/>
    <w:rsid w:val="6C0E1756"/>
    <w:rsid w:val="6CB00A5F"/>
    <w:rsid w:val="6CC369E5"/>
    <w:rsid w:val="6DE704B1"/>
    <w:rsid w:val="6F0532E4"/>
    <w:rsid w:val="6F6124E5"/>
    <w:rsid w:val="710475CC"/>
    <w:rsid w:val="71175551"/>
    <w:rsid w:val="71397275"/>
    <w:rsid w:val="71701CB6"/>
    <w:rsid w:val="720C498A"/>
    <w:rsid w:val="722D577B"/>
    <w:rsid w:val="7375030D"/>
    <w:rsid w:val="73D634A1"/>
    <w:rsid w:val="74440D2C"/>
    <w:rsid w:val="74833A25"/>
    <w:rsid w:val="74965250"/>
    <w:rsid w:val="74CA4688"/>
    <w:rsid w:val="75111E1D"/>
    <w:rsid w:val="753D12FE"/>
    <w:rsid w:val="76116A13"/>
    <w:rsid w:val="761402B1"/>
    <w:rsid w:val="765E777E"/>
    <w:rsid w:val="777C610E"/>
    <w:rsid w:val="78A60EBF"/>
    <w:rsid w:val="78AD470D"/>
    <w:rsid w:val="79907C4E"/>
    <w:rsid w:val="7A252A8D"/>
    <w:rsid w:val="7A4A46BF"/>
    <w:rsid w:val="7AE311C5"/>
    <w:rsid w:val="7B643141"/>
    <w:rsid w:val="7C0B180E"/>
    <w:rsid w:val="7C352D2F"/>
    <w:rsid w:val="7D0C1CE2"/>
    <w:rsid w:val="7E066731"/>
    <w:rsid w:val="7E355268"/>
    <w:rsid w:val="7E4B683A"/>
    <w:rsid w:val="7E4F0671"/>
    <w:rsid w:val="7E5E656D"/>
    <w:rsid w:val="7F871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5">
    <w:name w:val="font11"/>
    <w:basedOn w:val="4"/>
    <w:uiPriority w:val="0"/>
    <w:rPr>
      <w:rFonts w:hint="eastAsia" w:ascii="宋体" w:hAnsi="宋体" w:eastAsia="宋体" w:cs="宋体"/>
      <w:color w:val="000000"/>
      <w:sz w:val="40"/>
      <w:szCs w:val="40"/>
      <w:u w:val="none"/>
    </w:rPr>
  </w:style>
  <w:style w:type="character" w:customStyle="1" w:styleId="6">
    <w:name w:val="font81"/>
    <w:basedOn w:val="4"/>
    <w:qFormat/>
    <w:uiPriority w:val="0"/>
    <w:rPr>
      <w:rFonts w:hint="eastAsia" w:ascii="宋体" w:hAnsi="宋体" w:eastAsia="宋体" w:cs="宋体"/>
      <w:color w:val="000000"/>
      <w:sz w:val="28"/>
      <w:szCs w:val="28"/>
      <w:u w:val="none"/>
    </w:rPr>
  </w:style>
  <w:style w:type="character" w:customStyle="1" w:styleId="7">
    <w:name w:val="font01"/>
    <w:basedOn w:val="4"/>
    <w:qFormat/>
    <w:uiPriority w:val="0"/>
    <w:rPr>
      <w:rFonts w:hint="eastAsia" w:ascii="宋体" w:hAnsi="宋体" w:eastAsia="宋体" w:cs="宋体"/>
      <w:color w:val="000000"/>
      <w:sz w:val="24"/>
      <w:szCs w:val="24"/>
      <w:u w:val="none"/>
    </w:rPr>
  </w:style>
  <w:style w:type="character" w:customStyle="1" w:styleId="8">
    <w:name w:val="font91"/>
    <w:basedOn w:val="4"/>
    <w:qFormat/>
    <w:uiPriority w:val="0"/>
    <w:rPr>
      <w:rFonts w:ascii="Calibri" w:hAnsi="Calibri" w:cs="Calibri"/>
      <w:color w:val="000000"/>
      <w:sz w:val="24"/>
      <w:szCs w:val="24"/>
      <w:u w:val="none"/>
    </w:rPr>
  </w:style>
  <w:style w:type="character" w:customStyle="1" w:styleId="9">
    <w:name w:val="font21"/>
    <w:basedOn w:val="4"/>
    <w:qFormat/>
    <w:uiPriority w:val="0"/>
    <w:rPr>
      <w:rFonts w:hint="default" w:ascii="Calibri" w:hAnsi="Calibri" w:cs="Calibri"/>
      <w:color w:val="000000"/>
      <w:sz w:val="21"/>
      <w:szCs w:val="21"/>
      <w:u w:val="none"/>
    </w:rPr>
  </w:style>
  <w:style w:type="character" w:customStyle="1" w:styleId="10">
    <w:name w:val="font31"/>
    <w:basedOn w:val="4"/>
    <w:qFormat/>
    <w:uiPriority w:val="0"/>
    <w:rPr>
      <w:rFonts w:hint="eastAsia" w:ascii="宋体" w:hAnsi="宋体" w:eastAsia="宋体" w:cs="宋体"/>
      <w:color w:val="000000"/>
      <w:sz w:val="21"/>
      <w:szCs w:val="21"/>
      <w:u w:val="none"/>
    </w:rPr>
  </w:style>
  <w:style w:type="character" w:customStyle="1" w:styleId="11">
    <w:name w:val="font41"/>
    <w:basedOn w:val="4"/>
    <w:qFormat/>
    <w:uiPriority w:val="0"/>
    <w:rPr>
      <w:rFonts w:hint="default" w:ascii="Calibri" w:hAnsi="Calibri" w:cs="Calibri"/>
      <w:color w:val="000000"/>
      <w:sz w:val="21"/>
      <w:szCs w:val="21"/>
      <w:u w:val="none"/>
    </w:rPr>
  </w:style>
  <w:style w:type="character" w:customStyle="1" w:styleId="12">
    <w:name w:val="font51"/>
    <w:basedOn w:val="4"/>
    <w:qFormat/>
    <w:uiPriority w:val="0"/>
    <w:rPr>
      <w:rFonts w:hint="eastAsia" w:ascii="宋体" w:hAnsi="宋体" w:eastAsia="宋体" w:cs="宋体"/>
      <w:color w:val="000000"/>
      <w:sz w:val="21"/>
      <w:szCs w:val="21"/>
      <w:u w:val="none"/>
    </w:rPr>
  </w:style>
  <w:style w:type="character" w:customStyle="1" w:styleId="13">
    <w:name w:val="font71"/>
    <w:basedOn w:val="4"/>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292</Words>
  <Characters>334</Characters>
  <Lines>0</Lines>
  <Paragraphs>0</Paragraphs>
  <TotalTime>98</TotalTime>
  <ScaleCrop>false</ScaleCrop>
  <LinksUpToDate>false</LinksUpToDate>
  <CharactersWithSpaces>343</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2023-09-05T09:34:00Z</dcterms:created>
  <dc:creator>谈振宇</dc:creator>
  <cp:lastModifiedBy>木木美纹</cp:lastModifiedBy>
  <cp:lastPrinted>2023-09-21T10:36:00Z</cp:lastPrinted>
  <dcterms:modified xsi:type="dcterms:W3CDTF">2023-11-02T11:03:55Z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AE83AFEB0ECE48729FAB1DDE3056D2B8_13</vt:lpwstr>
  </property>
</Properties>
</file>